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063F3">
        <w:rPr>
          <w:b/>
          <w:bCs/>
        </w:rPr>
        <w:t>9</w:t>
      </w:r>
      <w:r w:rsidR="00D10E54">
        <w:rPr>
          <w:b/>
          <w:bCs/>
        </w:rPr>
        <w:t>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A063F3">
        <w:rPr>
          <w:b/>
          <w:bCs/>
        </w:rPr>
        <w:t>1</w:t>
      </w:r>
      <w:r w:rsidR="002F607B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2F607B">
        <w:rPr>
          <w:b/>
          <w:bCs/>
        </w:rPr>
        <w:t>июля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10E54" w:rsidRPr="00D10E54">
        <w:rPr>
          <w:bCs/>
          <w:color w:val="000000"/>
          <w:spacing w:val="-2"/>
        </w:rPr>
        <w:t>Изделия светотехнические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Прилуки; </w:t>
      </w:r>
      <w:r w:rsidRPr="004361C5">
        <w:t xml:space="preserve">Красноярский край, Таймырский Долгано-Ненецкий муниципальный район, </w:t>
      </w:r>
      <w:proofErr w:type="spellStart"/>
      <w:r w:rsidRPr="004361C5">
        <w:t>Сузунский</w:t>
      </w:r>
      <w:proofErr w:type="spellEnd"/>
      <w:r w:rsidRPr="004361C5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F607B">
        <w:rPr>
          <w:b/>
        </w:rPr>
        <w:t>17</w:t>
      </w:r>
      <w:r w:rsidR="003660B5" w:rsidRPr="003660B5">
        <w:rPr>
          <w:b/>
        </w:rPr>
        <w:t xml:space="preserve">» </w:t>
      </w:r>
      <w:r w:rsidR="002F607B">
        <w:rPr>
          <w:b/>
        </w:rPr>
        <w:t>июл</w:t>
      </w:r>
      <w:r w:rsidR="00E8088D">
        <w:rPr>
          <w:b/>
        </w:rPr>
        <w:t>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E8088D">
        <w:rPr>
          <w:b/>
        </w:rPr>
        <w:t>31</w:t>
      </w:r>
      <w:r w:rsidR="003660B5" w:rsidRPr="00763B28">
        <w:rPr>
          <w:b/>
        </w:rPr>
        <w:t xml:space="preserve">» </w:t>
      </w:r>
      <w:r w:rsidR="002F607B">
        <w:rPr>
          <w:b/>
        </w:rPr>
        <w:t>июл</w:t>
      </w:r>
      <w:r w:rsidR="00F658A2">
        <w:rPr>
          <w:b/>
        </w:rPr>
        <w:t xml:space="preserve">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063F3">
        <w:t>9</w:t>
      </w:r>
      <w:r w:rsidR="00D10E54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«17» июля 2019 г. по «31» июля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9FD" w:rsidRDefault="00B859FD" w:rsidP="00292F11">
      <w:r>
        <w:separator/>
      </w:r>
    </w:p>
  </w:endnote>
  <w:endnote w:type="continuationSeparator" w:id="0">
    <w:p w:rsidR="00B859FD" w:rsidRDefault="00B859F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9FD" w:rsidRDefault="00B859FD" w:rsidP="00292F11">
      <w:r>
        <w:separator/>
      </w:r>
    </w:p>
  </w:footnote>
  <w:footnote w:type="continuationSeparator" w:id="0">
    <w:p w:rsidR="00B859FD" w:rsidRDefault="00B859F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C2A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859FD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8020F-7C23-4B61-A7D4-20674D394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41</cp:revision>
  <cp:lastPrinted>2019-07-16T08:08:00Z</cp:lastPrinted>
  <dcterms:created xsi:type="dcterms:W3CDTF">2019-02-13T10:09:00Z</dcterms:created>
  <dcterms:modified xsi:type="dcterms:W3CDTF">2019-07-17T09:15:00Z</dcterms:modified>
</cp:coreProperties>
</file>